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66C" w:rsidRDefault="001A0DCC" w:rsidP="00B072F3">
      <w:pPr>
        <w:ind w:right="84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0666C" w:rsidRDefault="00E0666C" w:rsidP="00A946B5">
      <w:pPr>
        <w:rPr>
          <w:rFonts w:hint="eastAsia"/>
        </w:rPr>
      </w:pPr>
    </w:p>
    <w:p w:rsidR="001A0DCC" w:rsidRPr="001A0DCC" w:rsidRDefault="001A0DCC" w:rsidP="00A946B5">
      <w:pPr>
        <w:rPr>
          <w:rFonts w:hint="eastAsia"/>
          <w:sz w:val="32"/>
          <w:szCs w:val="32"/>
        </w:rPr>
      </w:pPr>
      <w:r w:rsidRPr="001A0DCC">
        <w:rPr>
          <w:rFonts w:hint="eastAsia"/>
          <w:sz w:val="32"/>
          <w:szCs w:val="32"/>
        </w:rPr>
        <w:t>配置予定技術者名簿</w:t>
      </w:r>
    </w:p>
    <w:p w:rsidR="001A0DCC" w:rsidRDefault="001A0DCC" w:rsidP="00A946B5">
      <w:pPr>
        <w:rPr>
          <w:rFonts w:hint="eastAsia"/>
        </w:rPr>
      </w:pPr>
    </w:p>
    <w:p w:rsidR="001A0DCC" w:rsidRDefault="001A0DCC" w:rsidP="00A946B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260"/>
        <w:gridCol w:w="2740"/>
        <w:gridCol w:w="1780"/>
        <w:gridCol w:w="1580"/>
      </w:tblGrid>
      <w:tr w:rsidR="001A0DC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8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</w:tbl>
    <w:p w:rsidR="001A0DCC" w:rsidRDefault="001A0DCC" w:rsidP="00A946B5">
      <w:pPr>
        <w:rPr>
          <w:rFonts w:hint="eastAsia"/>
        </w:rPr>
      </w:pPr>
    </w:p>
    <w:sectPr w:rsidR="001A0DCC" w:rsidSect="00B072F3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F41" w:rsidRDefault="003D6F41" w:rsidP="000D0B1F">
      <w:r>
        <w:separator/>
      </w:r>
    </w:p>
  </w:endnote>
  <w:endnote w:type="continuationSeparator" w:id="0">
    <w:p w:rsidR="003D6F41" w:rsidRDefault="003D6F41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F41" w:rsidRDefault="003D6F41" w:rsidP="000D0B1F">
      <w:r>
        <w:separator/>
      </w:r>
    </w:p>
  </w:footnote>
  <w:footnote w:type="continuationSeparator" w:id="0">
    <w:p w:rsidR="003D6F41" w:rsidRDefault="003D6F41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3D6F41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072F3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666C"/>
    <w:rsid w:val="00F0138B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FE133-87F4-4F7E-8038-FB4DB2B7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